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B7" w:rsidRPr="00C835A1" w:rsidRDefault="00A37DDF">
      <w:pPr>
        <w:pStyle w:val="NormalnyWeb"/>
        <w:jc w:val="right"/>
        <w:rPr>
          <w:rFonts w:ascii="Tahoma" w:hAnsi="Tahoma" w:cs="Tahoma"/>
          <w:sz w:val="20"/>
          <w:szCs w:val="20"/>
          <w:lang w:val="pl-PL"/>
        </w:rPr>
      </w:pPr>
      <w:bookmarkStart w:id="0" w:name="_Hlk93302749"/>
      <w:r w:rsidRPr="00C835A1">
        <w:rPr>
          <w:rFonts w:ascii="Tahoma" w:hAnsi="Tahoma" w:cs="Tahoma"/>
          <w:sz w:val="20"/>
          <w:szCs w:val="20"/>
          <w:lang w:val="pl-PL"/>
        </w:rPr>
        <w:t>Ciechanowiec,……………………………</w:t>
      </w:r>
    </w:p>
    <w:p w:rsidR="00E212B7" w:rsidRPr="00C835A1" w:rsidRDefault="00A37DDF">
      <w:pPr>
        <w:pStyle w:val="NormalnyWeb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  <w:r w:rsidRPr="00C835A1">
        <w:rPr>
          <w:rFonts w:ascii="Tahoma" w:hAnsi="Tahoma" w:cs="Tahoma"/>
          <w:b/>
          <w:bCs/>
          <w:sz w:val="20"/>
          <w:szCs w:val="20"/>
          <w:lang w:val="pl-PL"/>
        </w:rPr>
        <w:t>Oświadczenie</w:t>
      </w:r>
    </w:p>
    <w:p w:rsidR="00E212B7" w:rsidRPr="00C835A1" w:rsidRDefault="00A37DDF">
      <w:pPr>
        <w:pStyle w:val="NormalnyWeb"/>
        <w:rPr>
          <w:rFonts w:ascii="Tahoma" w:hAnsi="Tahoma" w:cs="Tahoma"/>
          <w:sz w:val="20"/>
          <w:szCs w:val="20"/>
          <w:lang w:val="pl-PL"/>
        </w:rPr>
      </w:pPr>
      <w:r w:rsidRPr="00C835A1">
        <w:rPr>
          <w:rFonts w:ascii="Tahoma" w:hAnsi="Tahoma" w:cs="Tahoma"/>
          <w:sz w:val="20"/>
          <w:szCs w:val="20"/>
          <w:lang w:val="pl-PL"/>
        </w:rPr>
        <w:t xml:space="preserve">W związku z realizacją wymogów Rozporządzenia Parlamentu Europejskiego i Rady (UE) 2016/679 z dnia 27 kwietnia 2016 r. w sprawie ochrony osób </w:t>
      </w:r>
      <w:r w:rsidRPr="00C835A1">
        <w:rPr>
          <w:rFonts w:ascii="Tahoma" w:hAnsi="Tahoma" w:cs="Tahoma"/>
          <w:sz w:val="20"/>
          <w:szCs w:val="20"/>
          <w:lang w:val="pl-PL"/>
        </w:rPr>
        <w:t>fizycznych w związku z przetwarzaniem danych osobowych i w sprawie swobodnego przepływu takich danych oraz uchylenia dyrektywy 95/46/WE (ogólne rozporządzenie o ochronie danych „RODO”), informujemy o zasadach przetwarzania Pani/Pana danych osobowych oraz o</w:t>
      </w:r>
      <w:r w:rsidRPr="00C835A1">
        <w:rPr>
          <w:rFonts w:ascii="Tahoma" w:hAnsi="Tahoma" w:cs="Tahoma"/>
          <w:sz w:val="20"/>
          <w:szCs w:val="20"/>
          <w:lang w:val="pl-PL"/>
        </w:rPr>
        <w:t xml:space="preserve"> przysługujących Pani/Panu prawach z tym związanych.</w:t>
      </w:r>
    </w:p>
    <w:p w:rsidR="00E212B7" w:rsidRPr="00C835A1" w:rsidRDefault="00A37DDF">
      <w:pPr>
        <w:pStyle w:val="NormalnyWeb"/>
        <w:jc w:val="both"/>
        <w:rPr>
          <w:lang w:val="pl-PL"/>
        </w:rPr>
      </w:pPr>
      <w:r w:rsidRPr="00C835A1">
        <w:rPr>
          <w:rFonts w:ascii="Tahoma" w:hAnsi="Tahoma" w:cs="Tahoma"/>
          <w:sz w:val="20"/>
          <w:szCs w:val="20"/>
          <w:lang w:val="pl-PL"/>
        </w:rPr>
        <w:t xml:space="preserve">1. Administratorem Pani/Pana danych osobowych przetwarzanych w Ośrodku Pomocy Społecznej w Ciechanowcu jest: </w:t>
      </w:r>
      <w:r w:rsidRPr="00C835A1">
        <w:rPr>
          <w:rStyle w:val="Pogrubienie"/>
          <w:rFonts w:ascii="Tahoma" w:eastAsia="F" w:hAnsi="Tahoma" w:cs="Tahoma"/>
          <w:sz w:val="20"/>
          <w:szCs w:val="20"/>
          <w:lang w:val="pl-PL"/>
        </w:rPr>
        <w:t>Ośrodek Pomocy Społecznej, ul. Mickiewicza 1, 18-230 Ciechanowiec,</w:t>
      </w:r>
      <w:r w:rsidRPr="00C835A1">
        <w:rPr>
          <w:rFonts w:ascii="Tahoma" w:hAnsi="Tahoma" w:cs="Tahoma"/>
          <w:sz w:val="20"/>
          <w:szCs w:val="20"/>
          <w:lang w:val="pl-PL"/>
        </w:rPr>
        <w:t xml:space="preserve"> reprezentowany przez </w:t>
      </w:r>
      <w:r w:rsidRPr="00C835A1">
        <w:rPr>
          <w:rFonts w:ascii="Tahoma" w:hAnsi="Tahoma" w:cs="Tahoma"/>
          <w:b/>
          <w:sz w:val="20"/>
          <w:szCs w:val="20"/>
          <w:lang w:val="pl-PL"/>
        </w:rPr>
        <w:t>Dyrekt</w:t>
      </w:r>
      <w:r w:rsidRPr="00C835A1">
        <w:rPr>
          <w:rFonts w:ascii="Tahoma" w:hAnsi="Tahoma" w:cs="Tahoma"/>
          <w:b/>
          <w:sz w:val="20"/>
          <w:szCs w:val="20"/>
          <w:lang w:val="pl-PL"/>
        </w:rPr>
        <w:t>ora Ośrodka.</w:t>
      </w:r>
    </w:p>
    <w:p w:rsidR="00E212B7" w:rsidRPr="00C835A1" w:rsidRDefault="00A37DDF">
      <w:pPr>
        <w:pStyle w:val="NormalnyWeb"/>
        <w:jc w:val="both"/>
        <w:rPr>
          <w:lang w:val="pl-PL"/>
        </w:rPr>
      </w:pPr>
      <w:r w:rsidRPr="00C835A1">
        <w:rPr>
          <w:rFonts w:ascii="Tahoma" w:hAnsi="Tahoma" w:cs="Tahoma"/>
          <w:sz w:val="20"/>
          <w:szCs w:val="20"/>
          <w:lang w:val="pl-PL"/>
        </w:rPr>
        <w:t xml:space="preserve">2. Dane kontaktowe do Inspektora Ochrony Danych Ośrodka Pomocy Społecznej w Ciechanowcu – </w:t>
      </w:r>
      <w:r w:rsidRPr="00C835A1">
        <w:rPr>
          <w:rFonts w:ascii="Tahoma" w:hAnsi="Tahoma" w:cs="Tahoma"/>
          <w:b/>
          <w:sz w:val="20"/>
          <w:szCs w:val="20"/>
          <w:lang w:val="pl-PL"/>
        </w:rPr>
        <w:t>Wiśniewska Dorota,</w:t>
      </w:r>
      <w:r w:rsidRPr="00C835A1">
        <w:rPr>
          <w:rFonts w:ascii="Tahoma" w:hAnsi="Tahoma" w:cs="Tahoma"/>
          <w:sz w:val="20"/>
          <w:szCs w:val="20"/>
          <w:lang w:val="pl-PL"/>
        </w:rPr>
        <w:t xml:space="preserve">za pomocą adresu e-mail: </w:t>
      </w:r>
      <w:r w:rsidR="00E212B7">
        <w:fldChar w:fldCharType="begin"/>
      </w:r>
      <w:r w:rsidR="00E212B7" w:rsidRPr="00C835A1">
        <w:rPr>
          <w:lang w:val="pl-PL"/>
        </w:rPr>
        <w:instrText xml:space="preserve"> HYPERLINK  "mailto:iodops@ciechanowiec.pl" </w:instrText>
      </w:r>
      <w:r w:rsidR="00E212B7">
        <w:fldChar w:fldCharType="separate"/>
      </w:r>
      <w:r w:rsidRPr="00C835A1">
        <w:rPr>
          <w:rStyle w:val="Internetlink"/>
          <w:rFonts w:ascii="Tahoma" w:hAnsi="Tahoma" w:cs="Tahoma"/>
          <w:sz w:val="20"/>
          <w:szCs w:val="20"/>
          <w:lang w:val="pl-PL"/>
        </w:rPr>
        <w:t>iodops@ciechanowiec.pl</w:t>
      </w:r>
      <w:r w:rsidR="00E212B7">
        <w:fldChar w:fldCharType="end"/>
      </w:r>
      <w:r w:rsidRPr="00C835A1">
        <w:rPr>
          <w:rFonts w:ascii="Tahoma" w:hAnsi="Tahoma" w:cs="Tahoma"/>
          <w:sz w:val="20"/>
          <w:szCs w:val="20"/>
          <w:lang w:val="pl-PL"/>
        </w:rPr>
        <w:t>, lub tel. 86 277 11 45.</w:t>
      </w:r>
    </w:p>
    <w:p w:rsidR="00E212B7" w:rsidRPr="00C835A1" w:rsidRDefault="00A37DDF">
      <w:pPr>
        <w:pStyle w:val="NormalnyWeb"/>
        <w:jc w:val="both"/>
        <w:rPr>
          <w:lang w:val="pl-PL"/>
        </w:rPr>
      </w:pPr>
      <w:r w:rsidRPr="00C835A1">
        <w:rPr>
          <w:rFonts w:ascii="Tahoma" w:hAnsi="Tahoma" w:cs="Tahoma"/>
          <w:sz w:val="20"/>
          <w:szCs w:val="20"/>
          <w:lang w:val="pl-PL"/>
        </w:rPr>
        <w:t>3. Administrator</w:t>
      </w:r>
      <w:r w:rsidRPr="00C835A1">
        <w:rPr>
          <w:rFonts w:ascii="Tahoma" w:hAnsi="Tahoma" w:cs="Tahoma"/>
          <w:sz w:val="20"/>
          <w:szCs w:val="20"/>
          <w:lang w:val="pl-PL"/>
        </w:rPr>
        <w:t xml:space="preserve"> danych osobowych – </w:t>
      </w:r>
      <w:r w:rsidRPr="00C835A1">
        <w:rPr>
          <w:rStyle w:val="Pogrubienie"/>
          <w:rFonts w:ascii="Tahoma" w:eastAsia="F" w:hAnsi="Tahoma" w:cs="Tahoma"/>
          <w:sz w:val="20"/>
          <w:szCs w:val="20"/>
          <w:lang w:val="pl-PL"/>
        </w:rPr>
        <w:t>Ośrodek Pomocy Społecznej</w:t>
      </w:r>
      <w:r w:rsidRPr="00C835A1">
        <w:rPr>
          <w:rFonts w:ascii="Tahoma" w:hAnsi="Tahoma" w:cs="Tahoma"/>
          <w:sz w:val="20"/>
          <w:szCs w:val="20"/>
          <w:lang w:val="pl-PL"/>
        </w:rPr>
        <w:t xml:space="preserve"> - przetwarza Pani/Pana dane osobowe na podstawie art. 6 ust. 1 lit. e) RODO w celu prowadzenia postępowania w związku z ubieganiem się   o przyznanie dodatku węglowego (na podstawie ustawy o dodatku węglowym, P</w:t>
      </w:r>
      <w:r w:rsidRPr="00C835A1">
        <w:rPr>
          <w:rFonts w:ascii="Tahoma" w:hAnsi="Tahoma" w:cs="Tahoma"/>
          <w:sz w:val="20"/>
          <w:szCs w:val="20"/>
          <w:lang w:val="pl-PL"/>
        </w:rPr>
        <w:t>rawo ochrony środowiska, rozporządzenia Ministra Klimatu i Środowiska).</w:t>
      </w:r>
    </w:p>
    <w:p w:rsidR="00E212B7" w:rsidRPr="00C835A1" w:rsidRDefault="00A37DDF">
      <w:pPr>
        <w:pStyle w:val="NormalnyWeb"/>
        <w:spacing w:before="0" w:after="0"/>
        <w:jc w:val="both"/>
        <w:rPr>
          <w:lang w:val="pl-PL"/>
        </w:rPr>
      </w:pPr>
      <w:r w:rsidRPr="00C835A1">
        <w:rPr>
          <w:rFonts w:ascii="Tahoma" w:hAnsi="Tahoma" w:cs="Tahoma"/>
          <w:sz w:val="20"/>
          <w:szCs w:val="20"/>
          <w:lang w:val="pl-PL"/>
        </w:rPr>
        <w:t xml:space="preserve">4. W związku z przetwarzaniem danych w celach o których mowa w pkt 3 odbiorcami Pani/Pana danych osobowych </w:t>
      </w:r>
      <w:r w:rsidRPr="00C835A1">
        <w:rPr>
          <w:rFonts w:ascii="Tahoma" w:hAnsi="Tahoma" w:cs="Tahoma"/>
          <w:sz w:val="20"/>
          <w:szCs w:val="20"/>
          <w:u w:val="single"/>
          <w:lang w:val="pl-PL"/>
        </w:rPr>
        <w:t>mogą być</w:t>
      </w:r>
      <w:r w:rsidRPr="00C835A1">
        <w:rPr>
          <w:rFonts w:ascii="Tahoma" w:hAnsi="Tahoma" w:cs="Tahoma"/>
          <w:sz w:val="20"/>
          <w:szCs w:val="20"/>
          <w:lang w:val="pl-PL"/>
        </w:rPr>
        <w:t>: organy władzy publicznej oraz podmioty wykonujące zadania publiczne</w:t>
      </w:r>
      <w:r w:rsidRPr="00C835A1">
        <w:rPr>
          <w:rFonts w:ascii="Tahoma" w:hAnsi="Tahoma" w:cs="Tahoma"/>
          <w:sz w:val="20"/>
          <w:szCs w:val="20"/>
          <w:lang w:val="pl-PL"/>
        </w:rPr>
        <w:t xml:space="preserve"> lub działające na zlecenie organów władzy publicznej, w zakresie i w celach, które wynikają z przepisów powszechnie obowiązującego prawa.</w:t>
      </w:r>
    </w:p>
    <w:p w:rsidR="00E212B7" w:rsidRPr="00C835A1" w:rsidRDefault="00A37DDF">
      <w:pPr>
        <w:pStyle w:val="NormalnyWeb"/>
        <w:spacing w:before="240" w:after="0"/>
        <w:jc w:val="both"/>
        <w:rPr>
          <w:rFonts w:ascii="Tahoma" w:hAnsi="Tahoma" w:cs="Tahoma"/>
          <w:sz w:val="20"/>
          <w:szCs w:val="20"/>
          <w:lang w:val="pl-PL"/>
        </w:rPr>
      </w:pPr>
      <w:r w:rsidRPr="00C835A1">
        <w:rPr>
          <w:rFonts w:ascii="Tahoma" w:hAnsi="Tahoma" w:cs="Tahoma"/>
          <w:sz w:val="20"/>
          <w:szCs w:val="20"/>
          <w:lang w:val="pl-PL"/>
        </w:rPr>
        <w:t>5. Pani/Pana dane osobowe będą przechowywane przez okres niezbędny do realizacji celu określonego w pkt 3, a po tym c</w:t>
      </w:r>
      <w:r w:rsidRPr="00C835A1">
        <w:rPr>
          <w:rFonts w:ascii="Tahoma" w:hAnsi="Tahoma" w:cs="Tahoma"/>
          <w:sz w:val="20"/>
          <w:szCs w:val="20"/>
          <w:lang w:val="pl-PL"/>
        </w:rPr>
        <w:t>zasie przez okres oraz w zakresie wymaganym przez przepisy powszechnie obowiązującego prawa, a w szczególności:</w:t>
      </w:r>
    </w:p>
    <w:p w:rsidR="00E212B7" w:rsidRPr="00C835A1" w:rsidRDefault="00A37DDF">
      <w:pPr>
        <w:pStyle w:val="NormalnyWeb"/>
        <w:spacing w:before="0" w:after="0"/>
        <w:jc w:val="both"/>
        <w:rPr>
          <w:rFonts w:ascii="Tahoma" w:hAnsi="Tahoma" w:cs="Tahoma"/>
          <w:sz w:val="20"/>
          <w:szCs w:val="20"/>
          <w:lang w:val="pl-PL"/>
        </w:rPr>
      </w:pPr>
      <w:r w:rsidRPr="00C835A1">
        <w:rPr>
          <w:rFonts w:ascii="Tahoma" w:hAnsi="Tahoma" w:cs="Tahoma"/>
          <w:sz w:val="20"/>
          <w:szCs w:val="20"/>
          <w:lang w:val="pl-PL"/>
        </w:rPr>
        <w:t>a) ustawy z dnia 14 lipca 1983 r. o narodowym zasobie archiwalnym i archiwach,</w:t>
      </w:r>
    </w:p>
    <w:p w:rsidR="00E212B7" w:rsidRPr="00C835A1" w:rsidRDefault="00A37DDF">
      <w:pPr>
        <w:pStyle w:val="NormalnyWeb"/>
        <w:spacing w:before="0" w:after="0"/>
        <w:jc w:val="both"/>
        <w:rPr>
          <w:rFonts w:ascii="Tahoma" w:hAnsi="Tahoma" w:cs="Tahoma"/>
          <w:sz w:val="20"/>
          <w:szCs w:val="20"/>
          <w:lang w:val="pl-PL"/>
        </w:rPr>
      </w:pPr>
      <w:r w:rsidRPr="00C835A1">
        <w:rPr>
          <w:rFonts w:ascii="Tahoma" w:hAnsi="Tahoma" w:cs="Tahoma"/>
          <w:sz w:val="20"/>
          <w:szCs w:val="20"/>
          <w:lang w:val="pl-PL"/>
        </w:rPr>
        <w:t>b)rozporządzenia Prezesa Rady Ministrów z dnia 18 stycznia 2011 r</w:t>
      </w:r>
      <w:r w:rsidRPr="00C835A1">
        <w:rPr>
          <w:rFonts w:ascii="Tahoma" w:hAnsi="Tahoma" w:cs="Tahoma"/>
          <w:sz w:val="20"/>
          <w:szCs w:val="20"/>
          <w:lang w:val="pl-PL"/>
        </w:rPr>
        <w:t>. w sprawie instrukcji kancelaryjnej, jednolitych rzeczowych wykazów akt oraz instrukcji w sprawie organizacji i zakresu działania archiwów zakładowych.</w:t>
      </w:r>
    </w:p>
    <w:p w:rsidR="00E212B7" w:rsidRPr="00C835A1" w:rsidRDefault="00A37DDF">
      <w:pPr>
        <w:pStyle w:val="NormalnyWeb"/>
        <w:spacing w:before="240" w:after="0"/>
        <w:jc w:val="both"/>
        <w:rPr>
          <w:rFonts w:ascii="Tahoma" w:hAnsi="Tahoma" w:cs="Tahoma"/>
          <w:sz w:val="20"/>
          <w:szCs w:val="20"/>
          <w:lang w:val="pl-PL"/>
        </w:rPr>
      </w:pPr>
      <w:r w:rsidRPr="00C835A1">
        <w:rPr>
          <w:rFonts w:ascii="Tahoma" w:hAnsi="Tahoma" w:cs="Tahoma"/>
          <w:sz w:val="20"/>
          <w:szCs w:val="20"/>
          <w:lang w:val="pl-PL"/>
        </w:rPr>
        <w:t>6. W związku z przetwarzaniem Pani/Pana danych osobowych przysługują Pani/Panu następujące uprawnienia:</w:t>
      </w:r>
      <w:r w:rsidRPr="00C835A1">
        <w:rPr>
          <w:rFonts w:ascii="Tahoma" w:hAnsi="Tahoma" w:cs="Tahoma"/>
          <w:sz w:val="20"/>
          <w:szCs w:val="20"/>
          <w:lang w:val="pl-PL"/>
        </w:rPr>
        <w:t xml:space="preserve"> prawo dostępu do swoich danych osobowych, prawo do sprostowania (poprawiania w przypadku gdy dane są nieprawidłowe lub niekompletne), prawo do żądania usunięcia (tzw. prawo do bycia zapomnianym), prawo do żądania ograniczenia przetwarzania,prawo sprzeciwu</w:t>
      </w:r>
      <w:r w:rsidRPr="00C835A1">
        <w:rPr>
          <w:rFonts w:ascii="Tahoma" w:hAnsi="Tahoma" w:cs="Tahoma"/>
          <w:sz w:val="20"/>
          <w:szCs w:val="20"/>
          <w:lang w:val="pl-PL"/>
        </w:rPr>
        <w:t xml:space="preserve"> wobec przetwarzania.</w:t>
      </w:r>
    </w:p>
    <w:p w:rsidR="00E212B7" w:rsidRPr="00C835A1" w:rsidRDefault="00A37DDF">
      <w:pPr>
        <w:pStyle w:val="NormalnyWeb"/>
        <w:spacing w:before="240" w:after="120"/>
        <w:jc w:val="both"/>
        <w:rPr>
          <w:rFonts w:ascii="Tahoma" w:hAnsi="Tahoma" w:cs="Tahoma"/>
          <w:sz w:val="20"/>
          <w:szCs w:val="20"/>
          <w:lang w:val="pl-PL"/>
        </w:rPr>
      </w:pPr>
      <w:r w:rsidRPr="00C835A1">
        <w:rPr>
          <w:rFonts w:ascii="Tahoma" w:hAnsi="Tahoma" w:cs="Tahoma"/>
          <w:sz w:val="20"/>
          <w:szCs w:val="20"/>
          <w:lang w:val="pl-PL"/>
        </w:rPr>
        <w:t>7. W przypadku powzięcia informacji o niezgodnym z prawem przetwarzaniu w Ośrodku Pomocy Społecznej w Ciechanowcu Pani/Pana danych osobowych, przysługuje Pani/Panu prawo wniesienia skargi do organu nadzorczego właściwego w sprawach oc</w:t>
      </w:r>
      <w:r w:rsidRPr="00C835A1">
        <w:rPr>
          <w:rFonts w:ascii="Tahoma" w:hAnsi="Tahoma" w:cs="Tahoma"/>
          <w:sz w:val="20"/>
          <w:szCs w:val="20"/>
          <w:lang w:val="pl-PL"/>
        </w:rPr>
        <w:t>hrony danych osobowych tj. Prezesa Urzędu Ochrony Danych Osobowych, adres: Stawki 2, 00-193 Warszawa.</w:t>
      </w:r>
    </w:p>
    <w:p w:rsidR="00E212B7" w:rsidRPr="00C835A1" w:rsidRDefault="00A37DDF">
      <w:pPr>
        <w:pStyle w:val="Standard"/>
        <w:rPr>
          <w:rFonts w:hint="eastAsia"/>
          <w:lang w:val="pl-PL"/>
        </w:rPr>
      </w:pPr>
      <w:r w:rsidRPr="00C835A1">
        <w:rPr>
          <w:rFonts w:ascii="Tahoma" w:eastAsia="Times New Roman" w:hAnsi="Tahoma" w:cs="Tahoma"/>
          <w:sz w:val="20"/>
          <w:szCs w:val="20"/>
          <w:lang w:val="pl-PL" w:eastAsia="pl-PL" w:bidi="ar-SA"/>
        </w:rPr>
        <w:t>8.</w:t>
      </w:r>
      <w:r w:rsidRPr="00C835A1">
        <w:rPr>
          <w:rFonts w:ascii="Tahoma" w:eastAsia="Calibri" w:hAnsi="Tahoma" w:cs="Tahoma"/>
          <w:color w:val="000000"/>
          <w:sz w:val="20"/>
          <w:szCs w:val="20"/>
          <w:lang w:val="pl-PL" w:bidi="ar-SA"/>
        </w:rPr>
        <w:t>Pani/Pana dane osobowe nie będą przekazywane do państw trzecich/organizacji międzynarodowej.</w:t>
      </w:r>
    </w:p>
    <w:p w:rsidR="00E212B7" w:rsidRPr="00C835A1" w:rsidRDefault="00A37DDF">
      <w:pPr>
        <w:pStyle w:val="Standard"/>
        <w:spacing w:before="120" w:after="150"/>
        <w:rPr>
          <w:rFonts w:hint="eastAsia"/>
          <w:lang w:val="pl-PL"/>
        </w:rPr>
      </w:pPr>
      <w:r w:rsidRPr="00C835A1">
        <w:rPr>
          <w:rFonts w:ascii="Tahoma" w:hAnsi="Tahoma" w:cs="Tahoma"/>
          <w:sz w:val="20"/>
          <w:szCs w:val="20"/>
          <w:lang w:val="pl-PL"/>
        </w:rPr>
        <w:t xml:space="preserve">9.Podanie danych osobowych jest </w:t>
      </w:r>
      <w:r w:rsidRPr="00C835A1">
        <w:rPr>
          <w:rFonts w:ascii="Tahoma" w:hAnsi="Tahoma" w:cs="Tahoma"/>
          <w:sz w:val="20"/>
          <w:szCs w:val="20"/>
          <w:lang w:val="pl-PL" w:eastAsia="pl-PL" w:bidi="ar-SA"/>
        </w:rPr>
        <w:t xml:space="preserve">wymogiem ustawowym i jest </w:t>
      </w:r>
      <w:r w:rsidRPr="00C835A1">
        <w:rPr>
          <w:rFonts w:ascii="Tahoma" w:hAnsi="Tahoma" w:cs="Tahoma"/>
          <w:sz w:val="20"/>
          <w:szCs w:val="20"/>
          <w:lang w:val="pl-PL" w:eastAsia="pl-PL" w:bidi="ar-SA"/>
        </w:rPr>
        <w:t>obowiązkowe ze względu na przepisy prawa.</w:t>
      </w:r>
    </w:p>
    <w:p w:rsidR="00E212B7" w:rsidRPr="00C835A1" w:rsidRDefault="00A37DDF">
      <w:pPr>
        <w:pStyle w:val="NormalnyWeb"/>
        <w:spacing w:before="0" w:after="120"/>
        <w:jc w:val="both"/>
        <w:rPr>
          <w:sz w:val="20"/>
          <w:szCs w:val="20"/>
          <w:lang w:val="pl-PL"/>
        </w:rPr>
      </w:pPr>
      <w:r w:rsidRPr="00C835A1">
        <w:rPr>
          <w:rFonts w:ascii="Tahoma" w:hAnsi="Tahoma" w:cs="Tahoma"/>
          <w:sz w:val="20"/>
          <w:szCs w:val="20"/>
          <w:lang w:val="pl-PL"/>
        </w:rPr>
        <w:t>10. Administrator danych osobowych nie stosuje wobec Pani/Pana danych zautomatyzowanego podejmowania decyzji, w tym profilowania.</w:t>
      </w:r>
    </w:p>
    <w:p w:rsidR="00E212B7" w:rsidRPr="00C835A1" w:rsidRDefault="00E212B7">
      <w:pPr>
        <w:pStyle w:val="NormalnyWeb"/>
        <w:spacing w:before="0" w:after="120"/>
        <w:jc w:val="both"/>
        <w:rPr>
          <w:sz w:val="20"/>
          <w:szCs w:val="20"/>
          <w:lang w:val="pl-PL"/>
        </w:rPr>
      </w:pPr>
    </w:p>
    <w:p w:rsidR="00E212B7" w:rsidRDefault="00A37DDF">
      <w:pPr>
        <w:pStyle w:val="NormalnyWeb"/>
        <w:spacing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                                                              ……………………</w:t>
      </w:r>
      <w:r>
        <w:rPr>
          <w:sz w:val="20"/>
          <w:szCs w:val="20"/>
        </w:rPr>
        <w:t>……………….</w:t>
      </w:r>
    </w:p>
    <w:p w:rsidR="00E212B7" w:rsidRDefault="00A37DDF">
      <w:pPr>
        <w:pStyle w:val="NormalnyWeb"/>
        <w:spacing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podpis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pracownika</w:t>
      </w:r>
      <w:proofErr w:type="spellEnd"/>
      <w:r>
        <w:rPr>
          <w:rFonts w:ascii="Tahoma" w:hAnsi="Tahoma"/>
          <w:sz w:val="20"/>
          <w:szCs w:val="20"/>
        </w:rPr>
        <w:t xml:space="preserve">                                                                                     </w:t>
      </w:r>
      <w:proofErr w:type="spellStart"/>
      <w:r>
        <w:rPr>
          <w:rFonts w:ascii="Tahoma" w:hAnsi="Tahoma"/>
          <w:sz w:val="20"/>
          <w:szCs w:val="20"/>
        </w:rPr>
        <w:t>podpis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składającego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oświadczenie</w:t>
      </w:r>
      <w:bookmarkEnd w:id="0"/>
      <w:proofErr w:type="spellEnd"/>
    </w:p>
    <w:sectPr w:rsidR="00E212B7" w:rsidSect="00E212B7">
      <w:pgSz w:w="12240" w:h="15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DDF" w:rsidRDefault="00A37DDF" w:rsidP="00E212B7">
      <w:r>
        <w:separator/>
      </w:r>
    </w:p>
  </w:endnote>
  <w:endnote w:type="continuationSeparator" w:id="0">
    <w:p w:rsidR="00A37DDF" w:rsidRDefault="00A37DDF" w:rsidP="00E21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DDF" w:rsidRDefault="00A37DDF" w:rsidP="00E212B7">
      <w:r w:rsidRPr="00E212B7">
        <w:rPr>
          <w:color w:val="000000"/>
        </w:rPr>
        <w:separator/>
      </w:r>
    </w:p>
  </w:footnote>
  <w:footnote w:type="continuationSeparator" w:id="0">
    <w:p w:rsidR="00A37DDF" w:rsidRDefault="00A37DDF" w:rsidP="00E21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2B7"/>
    <w:rsid w:val="00A37DDF"/>
    <w:rsid w:val="00C835A1"/>
    <w:rsid w:val="00E2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212B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12B7"/>
    <w:pPr>
      <w:suppressAutoHyphens/>
    </w:pPr>
  </w:style>
  <w:style w:type="paragraph" w:customStyle="1" w:styleId="Heading">
    <w:name w:val="Heading"/>
    <w:basedOn w:val="Standard"/>
    <w:next w:val="Textbody"/>
    <w:rsid w:val="00E212B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212B7"/>
    <w:pPr>
      <w:spacing w:after="140" w:line="288" w:lineRule="auto"/>
    </w:pPr>
  </w:style>
  <w:style w:type="paragraph" w:styleId="Lista">
    <w:name w:val="List"/>
    <w:basedOn w:val="Textbody"/>
    <w:rsid w:val="00E212B7"/>
  </w:style>
  <w:style w:type="paragraph" w:styleId="Legenda">
    <w:name w:val="caption"/>
    <w:basedOn w:val="Standard"/>
    <w:rsid w:val="00E212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212B7"/>
    <w:pPr>
      <w:suppressLineNumbers/>
    </w:pPr>
  </w:style>
  <w:style w:type="paragraph" w:styleId="NormalnyWeb">
    <w:name w:val="Normal (Web)"/>
    <w:basedOn w:val="Standard"/>
    <w:rsid w:val="00E212B7"/>
    <w:pPr>
      <w:spacing w:before="280" w:after="280"/>
    </w:pPr>
    <w:rPr>
      <w:rFonts w:eastAsia="Times New Roman" w:cs="Times New Roman"/>
      <w:lang w:eastAsia="pl-PL" w:bidi="ar-SA"/>
    </w:rPr>
  </w:style>
  <w:style w:type="character" w:styleId="Pogrubienie">
    <w:name w:val="Strong"/>
    <w:basedOn w:val="Domylnaczcionkaakapitu"/>
    <w:rsid w:val="00E212B7"/>
    <w:rPr>
      <w:b/>
      <w:bCs/>
    </w:rPr>
  </w:style>
  <w:style w:type="character" w:customStyle="1" w:styleId="Internetlink">
    <w:name w:val="Internet link"/>
    <w:basedOn w:val="Domylnaczcionkaakapitu"/>
    <w:rsid w:val="00E212B7"/>
    <w:rPr>
      <w:color w:val="0000FF"/>
      <w:u w:val="single"/>
    </w:rPr>
  </w:style>
  <w:style w:type="character" w:customStyle="1" w:styleId="ListLabel1">
    <w:name w:val="ListLabel 1"/>
    <w:rsid w:val="00E212B7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485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MKondraciuk</dc:creator>
  <cp:lastModifiedBy>MKondraciuk</cp:lastModifiedBy>
  <cp:revision>1</cp:revision>
  <dcterms:created xsi:type="dcterms:W3CDTF">2017-10-20T23:40:00Z</dcterms:created>
  <dcterms:modified xsi:type="dcterms:W3CDTF">2022-08-18T06:07:00Z</dcterms:modified>
</cp:coreProperties>
</file>